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0C" w:rsidRDefault="00C4750C" w:rsidP="00FF151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C4750C" w:rsidRDefault="00C4750C" w:rsidP="00FF151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FF662F" w:rsidRPr="00FF1518" w:rsidRDefault="00FF662F" w:rsidP="00FF151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1518">
        <w:rPr>
          <w:rFonts w:ascii="Times New Roman" w:hAnsi="Times New Roman" w:cs="Times New Roman"/>
          <w:sz w:val="28"/>
          <w:szCs w:val="28"/>
        </w:rPr>
        <w:t>Приложение</w:t>
      </w:r>
      <w:r w:rsidR="00FF1518" w:rsidRPr="00FF1518">
        <w:rPr>
          <w:rFonts w:ascii="Times New Roman" w:hAnsi="Times New Roman" w:cs="Times New Roman"/>
          <w:sz w:val="28"/>
          <w:szCs w:val="28"/>
        </w:rPr>
        <w:t xml:space="preserve"> </w:t>
      </w:r>
      <w:r w:rsidR="00FF1518">
        <w:rPr>
          <w:rFonts w:ascii="Times New Roman" w:hAnsi="Times New Roman" w:cs="Times New Roman"/>
          <w:sz w:val="28"/>
          <w:szCs w:val="28"/>
        </w:rPr>
        <w:t>№</w:t>
      </w:r>
      <w:r w:rsidRPr="00FF1518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F1518" w:rsidRPr="00FF1518" w:rsidRDefault="00FF1518" w:rsidP="00FF1518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FF1518" w:rsidRPr="00FF1518" w:rsidRDefault="00FF1518" w:rsidP="006C2F1C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 w:rsidRPr="00FF1518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FF662F" w:rsidRPr="00FF1518" w:rsidRDefault="00FF1518" w:rsidP="00FF1518">
      <w:pPr>
        <w:pStyle w:val="ConsPlusNormal"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7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FF662F" w:rsidRPr="00FF1518" w:rsidRDefault="00FF1518" w:rsidP="006C2F1C">
      <w:pPr>
        <w:pStyle w:val="ConsPlusNormal"/>
        <w:spacing w:after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местах нахождения, контактных телефонах центров занятости населения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4820"/>
        <w:gridCol w:w="992"/>
        <w:gridCol w:w="1276"/>
      </w:tblGrid>
      <w:tr w:rsidR="00FF662F" w:rsidRPr="00FF1518" w:rsidTr="00F60B1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62" w:type="dxa"/>
              <w:bottom w:w="74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62" w:type="dxa"/>
              <w:bottom w:w="74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центра занятости населения, отдела трудоустройства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62" w:type="dxa"/>
              <w:bottom w:w="74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62" w:type="dxa"/>
              <w:bottom w:w="74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4" w:type="dxa"/>
              <w:left w:w="62" w:type="dxa"/>
              <w:bottom w:w="74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FF662F" w:rsidRPr="00FF1518" w:rsidTr="00F60B14">
        <w:trPr>
          <w:trHeight w:val="1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60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Отдел трудоустройства Арбажского района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областного государственного казенного учреждения (далее – КОГКУ) Центр занятости населения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Тужинского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612180, Кировская область, </w:t>
            </w:r>
          </w:p>
          <w:p w:rsidR="00FF662F" w:rsidRPr="00FF1518" w:rsidRDefault="00FF662F" w:rsidP="00F60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Арбаж, ул. Зеленая,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>д.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10-65</w:t>
            </w:r>
          </w:p>
        </w:tc>
      </w:tr>
      <w:tr w:rsidR="00FF662F" w:rsidRPr="00FF1518" w:rsidTr="00F60B14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Афанасьевского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613060,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Афанасьево,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2-22-56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Белохолуницкого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613200, Кировская область, г. Белая Холуница, ул. Глазырина,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16-63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Богородского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612470,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Богородское,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2-14-37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Верхнекамского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612820, Кировская область, г. Кирс, ул. Кирова,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2-16-03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Отдел трудоустройства Верхошижемского района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КОГКУ Центр занятости населения  Советского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613310, Кировская область, </w:t>
            </w:r>
          </w:p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пгт Верхошижемье, ул. Советская, </w:t>
            </w:r>
          </w:p>
          <w:p w:rsidR="00FF662F" w:rsidRPr="00FF1518" w:rsidRDefault="00F60B14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F662F" w:rsidRPr="00FF151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9-80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Вятскополянского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612964, Кировская область, г. Вятские Поляны, ул. Мира,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6-13-74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Даровского района КОГКУ Центр занятости населения  Котельничского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612140, Кировская область, </w:t>
            </w:r>
          </w:p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Даровской, ул. Кооперативная, </w:t>
            </w:r>
          </w:p>
          <w:p w:rsidR="00FF662F" w:rsidRPr="00FF1518" w:rsidRDefault="00F60B14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F662F" w:rsidRPr="00FF1518">
              <w:rPr>
                <w:rFonts w:ascii="Times New Roman" w:hAnsi="Times New Roman" w:cs="Times New Roman"/>
                <w:sz w:val="28"/>
                <w:szCs w:val="28"/>
              </w:rPr>
              <w:t>29а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Зуевского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6937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612412, Кировская область, г. Зуевка, ул. Ст</w:t>
            </w:r>
            <w:r w:rsidR="00693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 Халтурина,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2-60-32</w:t>
            </w:r>
          </w:p>
        </w:tc>
      </w:tr>
      <w:tr w:rsidR="00FF662F" w:rsidRPr="00FF1518" w:rsidTr="00F60B14">
        <w:trPr>
          <w:trHeight w:val="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Кикнурского района КОГКУ Центр занятости населения Яранского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612300,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Кикнур,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5-10-38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Кильмезского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613570,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Кильмезь,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2-16-90</w:t>
            </w:r>
          </w:p>
        </w:tc>
      </w:tr>
      <w:tr w:rsidR="00FF662F" w:rsidRPr="00FF1518" w:rsidTr="00F60B14">
        <w:trPr>
          <w:trHeight w:val="6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Кирово-Чепецкого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613050, Кировская область, г. Кирово-Чепецк, ул. Пушкина,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5-20-02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Котельничского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г. Котельнич,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4-26-43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Куменского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613400, Кировская область, </w:t>
            </w:r>
          </w:p>
          <w:p w:rsidR="00FF662F" w:rsidRPr="00FF1518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Кумены, ул.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Гагарина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2-18-51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Лебяжского района КОГКУ Центр занятости населения Советского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613500,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Лебяжье, ул. Комсомольская,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2-0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Лузского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613980, Кировская область, г. Луза, </w:t>
            </w:r>
          </w:p>
          <w:p w:rsidR="00FF662F" w:rsidRPr="00FF1518" w:rsidRDefault="00FF662F" w:rsidP="00FF1518">
            <w:pPr>
              <w:pStyle w:val="ConsPlusNormal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ул. Добролюбова,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30-53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Малмыжского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1E1D76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612920,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г. Малмыж, ул. Комсомольская,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21-31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Мурашинского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60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613711, Кировская область, </w:t>
            </w:r>
          </w:p>
          <w:p w:rsidR="00F60B14" w:rsidRDefault="00FF662F" w:rsidP="00F60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г. Мураши, ул. Ст</w:t>
            </w:r>
            <w:r w:rsidR="006937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Халтурина, </w:t>
            </w:r>
          </w:p>
          <w:p w:rsidR="00FF662F" w:rsidRPr="00FF1518" w:rsidRDefault="00F60B14" w:rsidP="00F60B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F662F" w:rsidRPr="00FF151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24-73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Нагорского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Нагорск, ул. Клубная,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19-57</w:t>
            </w:r>
          </w:p>
        </w:tc>
      </w:tr>
      <w:tr w:rsidR="00FF662F" w:rsidRPr="00FF1518" w:rsidTr="00F60B14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Немского района КОГКУ Центр занятости населения Нолинского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613470, Кировская область, пгт Нема,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Нолинского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613440,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г. Нолинск,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2-28-18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Омутнинского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г. Омутнинск, ул. Свободы,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2-37-03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Опаринского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613810,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Опарино, ул. Профсоюзная,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Оричевского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612080, Кировская область, пгт Оричи, ул. Молодой гвардии,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26-40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Орловского района КОГКУ Центр занятости населения Котельничского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612270, Кировская область, г. Орлов, ул. Октябрьская,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2-19-01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Пижанского района КОГКУ Центр занятости населения  Советского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613380,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Пижанка, ул. Кирова,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Подосиновского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613930,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Подосиновец,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22-58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Санчурского района КОГКУ Центр занятости населения Яранского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612370,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Санчурск, ул. Зевахина,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1E1D76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2-21</w:t>
            </w:r>
            <w:r w:rsidR="00FF662F"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Свечинского района КОГКУ Центр занятости населения Шабалинского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612040, Кировская область, пгт Свеча, ул. Привокзальная,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Слободского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613150, Кировская область, </w:t>
            </w:r>
          </w:p>
          <w:p w:rsidR="00FF662F" w:rsidRPr="00FF1518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г. Слободской, ул.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4-1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Советского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613340, Кировская область, г. Советск, ул. К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 xml:space="preserve">ондакова,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2-17-95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трудоустройства Сунского района КОГКУ Центр занятости населения Нолинского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612450, Кировская область, пгт Суна, ул.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Тужинского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пгт Тужа, ул. Свободы,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1518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трудоустройства </w:t>
            </w:r>
            <w:r w:rsidR="00FF662F" w:rsidRPr="00FF1518">
              <w:rPr>
                <w:rFonts w:ascii="Times New Roman" w:hAnsi="Times New Roman" w:cs="Times New Roman"/>
                <w:sz w:val="28"/>
                <w:szCs w:val="28"/>
              </w:rPr>
              <w:t>Унинского района КОГКУ Центр занятости населения Богородского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612540, Кировская область, пгт Уни, ул. Труда,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2-13-88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Уржумского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613530, Кировская область, г. Уржум, ул. Советская,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2-18-35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Отдел трудоустро</w:t>
            </w:r>
            <w:r w:rsidR="00FF1518">
              <w:rPr>
                <w:rFonts w:ascii="Times New Roman" w:hAnsi="Times New Roman" w:cs="Times New Roman"/>
                <w:sz w:val="28"/>
                <w:szCs w:val="28"/>
              </w:rPr>
              <w:t xml:space="preserve">йства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Фаленского района КОГКУ</w:t>
            </w:r>
            <w:r w:rsidR="00FF1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населения Зуевского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612500,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Фаленки, ул. Коминтерна,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1E1D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2-15-</w:t>
            </w:r>
            <w:r w:rsidR="001E1D7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Шабалинского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60B14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612020, Кировская область, </w:t>
            </w:r>
          </w:p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пгт Ленинское, пл. Победы,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2-22-88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Юрьянского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613600, Кировская область, пгт Юрья, ул. Лермонтова,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2-10-05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Яранского района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612261, Кировская область, г. Яранск, ул. Мира,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2-27-33</w:t>
            </w:r>
          </w:p>
        </w:tc>
      </w:tr>
      <w:tr w:rsidR="00FF662F" w:rsidRPr="00FF1518" w:rsidTr="00F60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КОГКУ Центр занятости населения города Кирова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FF1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 xml:space="preserve">610017, Кировская область, г. Киров, ул. Пролетарская, </w:t>
            </w:r>
            <w:r w:rsidR="00F60B1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</w:tcPr>
          <w:p w:rsidR="00FF662F" w:rsidRPr="00FF1518" w:rsidRDefault="00FF662F" w:rsidP="00342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518">
              <w:rPr>
                <w:rFonts w:ascii="Times New Roman" w:hAnsi="Times New Roman" w:cs="Times New Roman"/>
                <w:sz w:val="28"/>
                <w:szCs w:val="28"/>
              </w:rPr>
              <w:t>57-98-24</w:t>
            </w:r>
          </w:p>
        </w:tc>
      </w:tr>
    </w:tbl>
    <w:p w:rsidR="00C85459" w:rsidRPr="00FF1518" w:rsidRDefault="00FF1518" w:rsidP="00FF1518">
      <w:pPr>
        <w:pStyle w:val="ConsPlusNormal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C85459" w:rsidRPr="00FF1518" w:rsidSect="00F60B14">
      <w:headerReference w:type="default" r:id="rId6"/>
      <w:pgSz w:w="16838" w:h="11906" w:orient="landscape"/>
      <w:pgMar w:top="1701" w:right="1134" w:bottom="851" w:left="1134" w:header="709" w:footer="709" w:gutter="0"/>
      <w:pgNumType w:start="1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6FB" w:rsidRDefault="006546FB" w:rsidP="00FF1518">
      <w:pPr>
        <w:spacing w:after="0" w:line="240" w:lineRule="auto"/>
      </w:pPr>
      <w:r>
        <w:separator/>
      </w:r>
    </w:p>
  </w:endnote>
  <w:endnote w:type="continuationSeparator" w:id="0">
    <w:p w:rsidR="006546FB" w:rsidRDefault="006546FB" w:rsidP="00F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6FB" w:rsidRDefault="006546FB" w:rsidP="00FF1518">
      <w:pPr>
        <w:spacing w:after="0" w:line="240" w:lineRule="auto"/>
      </w:pPr>
      <w:r>
        <w:separator/>
      </w:r>
    </w:p>
  </w:footnote>
  <w:footnote w:type="continuationSeparator" w:id="0">
    <w:p w:rsidR="006546FB" w:rsidRDefault="006546FB" w:rsidP="00FF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303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1518" w:rsidRPr="00FF1518" w:rsidRDefault="00FF151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151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151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151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750C">
          <w:rPr>
            <w:rFonts w:ascii="Times New Roman" w:hAnsi="Times New Roman" w:cs="Times New Roman"/>
            <w:noProof/>
            <w:sz w:val="28"/>
            <w:szCs w:val="28"/>
          </w:rPr>
          <w:t>146</w:t>
        </w:r>
        <w:r w:rsidRPr="00FF151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F1518" w:rsidRDefault="00FF15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2F"/>
    <w:rsid w:val="001E1D76"/>
    <w:rsid w:val="006546FB"/>
    <w:rsid w:val="006937CF"/>
    <w:rsid w:val="006C2F1C"/>
    <w:rsid w:val="007D047D"/>
    <w:rsid w:val="008E0023"/>
    <w:rsid w:val="00AD6A7A"/>
    <w:rsid w:val="00AF4151"/>
    <w:rsid w:val="00B6567C"/>
    <w:rsid w:val="00C4750C"/>
    <w:rsid w:val="00C85459"/>
    <w:rsid w:val="00F60B14"/>
    <w:rsid w:val="00FC7719"/>
    <w:rsid w:val="00FF1518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0C400-CF41-4CD6-841A-064E0D3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6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51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F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51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3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7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14</cp:revision>
  <cp:lastPrinted>2017-11-09T14:40:00Z</cp:lastPrinted>
  <dcterms:created xsi:type="dcterms:W3CDTF">2017-06-21T14:43:00Z</dcterms:created>
  <dcterms:modified xsi:type="dcterms:W3CDTF">2018-02-08T14:09:00Z</dcterms:modified>
</cp:coreProperties>
</file>